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E8" w:rsidRDefault="00795FE8" w:rsidP="00795FE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E8" w:rsidRDefault="00795FE8" w:rsidP="00795FE8">
      <w:pPr>
        <w:pStyle w:val="a3"/>
        <w:widowControl w:val="0"/>
        <w:suppressAutoHyphens/>
        <w:ind w:left="3969"/>
        <w:jc w:val="left"/>
        <w:rPr>
          <w:b/>
        </w:rPr>
      </w:pPr>
    </w:p>
    <w:p w:rsidR="00795FE8" w:rsidRDefault="00795FE8" w:rsidP="00795FE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СОВЕТ</w:t>
      </w:r>
    </w:p>
    <w:p w:rsidR="00795FE8" w:rsidRDefault="00795FE8" w:rsidP="00795FE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ПЕТЕРГОФ </w:t>
      </w:r>
    </w:p>
    <w:p w:rsidR="00795FE8" w:rsidRDefault="00795FE8" w:rsidP="00795FE8">
      <w:pPr>
        <w:rPr>
          <w:b/>
        </w:rPr>
      </w:pPr>
      <w:r>
        <w:rPr>
          <w:b/>
        </w:rPr>
        <w:t xml:space="preserve">     _________________________________________________________________________</w:t>
      </w:r>
    </w:p>
    <w:p w:rsidR="00795FE8" w:rsidRDefault="00795FE8" w:rsidP="00795FE8">
      <w:pPr>
        <w:jc w:val="right"/>
      </w:pPr>
      <w:r>
        <w:t xml:space="preserve">                                      </w:t>
      </w:r>
      <w:r w:rsidR="00075F49">
        <w:t xml:space="preserve">                          </w:t>
      </w:r>
    </w:p>
    <w:p w:rsidR="003E1D42" w:rsidRPr="00D20B36" w:rsidRDefault="003E1D42" w:rsidP="003E1D42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  <w:r w:rsidR="00075F49">
        <w:rPr>
          <w:b/>
          <w:sz w:val="28"/>
          <w:szCs w:val="28"/>
        </w:rPr>
        <w:t xml:space="preserve"> (проект)</w:t>
      </w:r>
    </w:p>
    <w:p w:rsidR="003E1D42" w:rsidRPr="0003163A" w:rsidRDefault="003E1D42" w:rsidP="003E1D42"/>
    <w:p w:rsidR="003E1D42" w:rsidRDefault="003E1D42" w:rsidP="003E1D4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“ _</w:t>
      </w:r>
      <w:proofErr w:type="gramEnd"/>
      <w:r>
        <w:rPr>
          <w:b w:val="0"/>
        </w:rPr>
        <w:t>__   ” _________ 20__</w:t>
      </w:r>
      <w:r w:rsidRPr="0003163A">
        <w:rPr>
          <w:b w:val="0"/>
        </w:rPr>
        <w:t>года                                                                             №</w:t>
      </w:r>
      <w:r w:rsidRPr="004A20DA">
        <w:rPr>
          <w:b w:val="0"/>
        </w:rPr>
        <w:t xml:space="preserve">  __________</w:t>
      </w:r>
    </w:p>
    <w:p w:rsidR="00075F49" w:rsidRPr="004A20DA" w:rsidRDefault="00075F49" w:rsidP="003E1D42">
      <w:pPr>
        <w:pStyle w:val="ConsPlusTitle"/>
        <w:widowControl/>
        <w:rPr>
          <w:b w:val="0"/>
        </w:rPr>
      </w:pPr>
    </w:p>
    <w:p w:rsidR="003E1D42" w:rsidRDefault="003E1D42" w:rsidP="007D33F0">
      <w:pPr>
        <w:tabs>
          <w:tab w:val="left" w:pos="4860"/>
        </w:tabs>
        <w:autoSpaceDE w:val="0"/>
        <w:autoSpaceDN w:val="0"/>
        <w:adjustRightInd w:val="0"/>
        <w:ind w:right="3594"/>
        <w:jc w:val="both"/>
      </w:pPr>
      <w:r w:rsidRPr="00123484">
        <w:rPr>
          <w:b/>
          <w:color w:val="000000"/>
        </w:rPr>
        <w:t>«</w:t>
      </w:r>
      <w:r w:rsidR="007D33F0">
        <w:rPr>
          <w:color w:val="000000"/>
        </w:rPr>
        <w:t>О внесении изменений в р</w:t>
      </w:r>
      <w:r w:rsidRPr="00FA7FCD">
        <w:rPr>
          <w:color w:val="000000"/>
        </w:rPr>
        <w:t>ешение МС МО г. Петергоф</w:t>
      </w:r>
      <w:r w:rsidR="007D33F0">
        <w:t xml:space="preserve"> от 14</w:t>
      </w:r>
      <w:r w:rsidRPr="00FA7FCD">
        <w:t>.1</w:t>
      </w:r>
      <w:r w:rsidR="007D33F0">
        <w:t>2</w:t>
      </w:r>
      <w:r w:rsidRPr="00FA7FCD">
        <w:t>.201</w:t>
      </w:r>
      <w:r w:rsidR="007D33F0">
        <w:t>7 № 88</w:t>
      </w:r>
      <w:r w:rsidRPr="00FA7FCD">
        <w:t xml:space="preserve"> «Об утверж</w:t>
      </w:r>
      <w:r w:rsidR="007D33F0">
        <w:t>дении Положения об организации 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Pr="00FA7FCD">
        <w:t xml:space="preserve"> </w:t>
      </w:r>
    </w:p>
    <w:p w:rsidR="007D33F0" w:rsidRDefault="007D33F0" w:rsidP="007D33F0">
      <w:pPr>
        <w:tabs>
          <w:tab w:val="left" w:pos="4860"/>
        </w:tabs>
        <w:autoSpaceDE w:val="0"/>
        <w:autoSpaceDN w:val="0"/>
        <w:adjustRightInd w:val="0"/>
        <w:ind w:right="3594"/>
        <w:jc w:val="both"/>
      </w:pPr>
    </w:p>
    <w:p w:rsidR="007D33F0" w:rsidRPr="00123484" w:rsidRDefault="007D33F0" w:rsidP="007D33F0">
      <w:pPr>
        <w:tabs>
          <w:tab w:val="left" w:pos="4860"/>
        </w:tabs>
        <w:autoSpaceDE w:val="0"/>
        <w:autoSpaceDN w:val="0"/>
        <w:adjustRightInd w:val="0"/>
        <w:ind w:right="3594"/>
        <w:jc w:val="both"/>
        <w:rPr>
          <w:b/>
        </w:rPr>
      </w:pPr>
    </w:p>
    <w:p w:rsidR="007D33F0" w:rsidRDefault="003E1D42" w:rsidP="003E1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</w:t>
      </w:r>
      <w:r w:rsidR="007D33F0">
        <w:rPr>
          <w:sz w:val="28"/>
          <w:szCs w:val="28"/>
        </w:rPr>
        <w:t>Санкт-Петербурга от 23.09.2009 №</w:t>
      </w:r>
      <w:r>
        <w:rPr>
          <w:sz w:val="28"/>
          <w:szCs w:val="28"/>
        </w:rPr>
        <w:t xml:space="preserve"> 420-79 «Об организации местного самоуправления в Санкт-Петербурге»</w:t>
      </w:r>
      <w:r w:rsidR="007D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1D42" w:rsidRDefault="003E1D42" w:rsidP="003E1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37A">
        <w:rPr>
          <w:sz w:val="28"/>
          <w:szCs w:val="28"/>
        </w:rPr>
        <w:t xml:space="preserve">Муниципальный Совет муниципального образования город </w:t>
      </w:r>
      <w:r w:rsidR="007D33F0">
        <w:rPr>
          <w:sz w:val="28"/>
          <w:szCs w:val="28"/>
        </w:rPr>
        <w:t>Петергоф</w:t>
      </w:r>
    </w:p>
    <w:p w:rsidR="003E1D42" w:rsidRPr="00D20B36" w:rsidRDefault="003E1D42" w:rsidP="003E1D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1D42" w:rsidRDefault="003E1D42" w:rsidP="003E1D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737A">
        <w:rPr>
          <w:sz w:val="28"/>
          <w:szCs w:val="28"/>
        </w:rPr>
        <w:t>Р Е Ш И Л:</w:t>
      </w:r>
    </w:p>
    <w:p w:rsidR="003E1D42" w:rsidRPr="00F4737A" w:rsidRDefault="003E1D42" w:rsidP="003E1D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1D42" w:rsidRDefault="003E1D42" w:rsidP="003E1D4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9235E">
        <w:rPr>
          <w:color w:val="000000"/>
          <w:sz w:val="28"/>
          <w:szCs w:val="28"/>
        </w:rPr>
        <w:t xml:space="preserve">1. Внести изменения в </w:t>
      </w:r>
      <w:r w:rsidR="00997497">
        <w:rPr>
          <w:color w:val="000000"/>
          <w:sz w:val="28"/>
          <w:szCs w:val="28"/>
        </w:rPr>
        <w:t xml:space="preserve">приложение к </w:t>
      </w:r>
      <w:r w:rsidRPr="0019235E">
        <w:rPr>
          <w:color w:val="000000"/>
          <w:sz w:val="28"/>
          <w:szCs w:val="28"/>
        </w:rPr>
        <w:t>решени</w:t>
      </w:r>
      <w:r w:rsidR="00997497">
        <w:rPr>
          <w:color w:val="000000"/>
          <w:sz w:val="28"/>
          <w:szCs w:val="28"/>
        </w:rPr>
        <w:t>ю</w:t>
      </w:r>
      <w:r w:rsidRPr="0019235E">
        <w:rPr>
          <w:color w:val="000000"/>
          <w:sz w:val="28"/>
          <w:szCs w:val="28"/>
        </w:rPr>
        <w:t xml:space="preserve"> Муниципального Совета муниципального образования город Петергоф </w:t>
      </w:r>
      <w:r w:rsidRPr="0019235E">
        <w:rPr>
          <w:sz w:val="28"/>
          <w:szCs w:val="28"/>
        </w:rPr>
        <w:t>от 1</w:t>
      </w:r>
      <w:r w:rsidR="007D33F0">
        <w:rPr>
          <w:sz w:val="28"/>
          <w:szCs w:val="28"/>
        </w:rPr>
        <w:t>4.12.2017 № 88</w:t>
      </w:r>
      <w:r w:rsidRPr="0019235E">
        <w:rPr>
          <w:sz w:val="28"/>
          <w:szCs w:val="28"/>
        </w:rPr>
        <w:t xml:space="preserve"> «Об утвержд</w:t>
      </w:r>
      <w:r w:rsidR="00FA74C5">
        <w:rPr>
          <w:sz w:val="28"/>
          <w:szCs w:val="28"/>
        </w:rPr>
        <w:t xml:space="preserve">ении Положения об организации </w:t>
      </w:r>
      <w:r w:rsidR="007D33F0">
        <w:rPr>
          <w:sz w:val="28"/>
          <w:szCs w:val="28"/>
        </w:rPr>
        <w:t xml:space="preserve"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 </w:t>
      </w:r>
      <w:r>
        <w:rPr>
          <w:sz w:val="28"/>
          <w:szCs w:val="28"/>
        </w:rPr>
        <w:t>следующие изменения:</w:t>
      </w:r>
    </w:p>
    <w:p w:rsidR="00FA6AC6" w:rsidRDefault="00FA6AC6" w:rsidP="003E1D4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997497" w:rsidRDefault="00377F1F" w:rsidP="00377F1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997497" w:rsidRPr="00377F1F">
        <w:rPr>
          <w:sz w:val="28"/>
          <w:szCs w:val="28"/>
        </w:rPr>
        <w:t xml:space="preserve"> </w:t>
      </w:r>
      <w:r w:rsidR="00A60C13" w:rsidRPr="00377F1F">
        <w:rPr>
          <w:sz w:val="28"/>
          <w:szCs w:val="28"/>
        </w:rPr>
        <w:t>наименовании Положения</w:t>
      </w:r>
      <w:r w:rsidR="00997497" w:rsidRPr="00377F1F">
        <w:rPr>
          <w:sz w:val="28"/>
          <w:szCs w:val="28"/>
        </w:rPr>
        <w:t xml:space="preserve"> слова «об организации» заменить словами «о порядке»</w:t>
      </w:r>
      <w:r w:rsidR="00A60C13" w:rsidRPr="00377F1F">
        <w:rPr>
          <w:sz w:val="28"/>
          <w:szCs w:val="28"/>
        </w:rPr>
        <w:t>;</w:t>
      </w:r>
    </w:p>
    <w:p w:rsidR="000B23F0" w:rsidRDefault="000B23F0" w:rsidP="00377F1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997497" w:rsidRDefault="00377F1F" w:rsidP="00377F1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213E">
        <w:rPr>
          <w:sz w:val="28"/>
          <w:szCs w:val="28"/>
        </w:rPr>
        <w:t xml:space="preserve">пункт 1.2. </w:t>
      </w:r>
      <w:r w:rsidR="00A60C13" w:rsidRPr="00377F1F">
        <w:rPr>
          <w:sz w:val="28"/>
          <w:szCs w:val="28"/>
        </w:rPr>
        <w:t>изложить в следующе</w:t>
      </w:r>
      <w:r w:rsidR="00B75D39">
        <w:rPr>
          <w:sz w:val="28"/>
          <w:szCs w:val="28"/>
        </w:rPr>
        <w:t>й редакции «И</w:t>
      </w:r>
      <w:r w:rsidR="00A60C13" w:rsidRPr="00377F1F">
        <w:rPr>
          <w:sz w:val="28"/>
          <w:szCs w:val="28"/>
        </w:rPr>
        <w:t xml:space="preserve">сполнение вопроса местного значения по размещению и содержанию наружной информации в части указателей, информационных щитов и стендов на территории муниципального образования </w:t>
      </w:r>
      <w:r w:rsidR="00B75D39">
        <w:rPr>
          <w:sz w:val="28"/>
          <w:szCs w:val="28"/>
        </w:rPr>
        <w:t>возлагается на местную администрацию</w:t>
      </w:r>
      <w:r w:rsidR="00A60C13" w:rsidRPr="00377F1F">
        <w:rPr>
          <w:sz w:val="28"/>
          <w:szCs w:val="28"/>
        </w:rPr>
        <w:t xml:space="preserve"> мун</w:t>
      </w:r>
      <w:r w:rsidR="00F3752F">
        <w:rPr>
          <w:sz w:val="28"/>
          <w:szCs w:val="28"/>
        </w:rPr>
        <w:t>и</w:t>
      </w:r>
      <w:r w:rsidR="00A60C13" w:rsidRPr="00377F1F">
        <w:rPr>
          <w:sz w:val="28"/>
          <w:szCs w:val="28"/>
        </w:rPr>
        <w:t>ципального образования город Петергоф (далее - местная администрация)</w:t>
      </w:r>
      <w:r w:rsidR="00B75D39">
        <w:rPr>
          <w:sz w:val="28"/>
          <w:szCs w:val="28"/>
        </w:rPr>
        <w:t xml:space="preserve"> и муниципальные казенные учреждения </w:t>
      </w:r>
      <w:r w:rsidR="00FA74C5">
        <w:rPr>
          <w:sz w:val="28"/>
          <w:szCs w:val="28"/>
        </w:rPr>
        <w:t xml:space="preserve">МО г. </w:t>
      </w:r>
      <w:r w:rsidR="00A7769A">
        <w:rPr>
          <w:sz w:val="28"/>
          <w:szCs w:val="28"/>
        </w:rPr>
        <w:t>П</w:t>
      </w:r>
      <w:r w:rsidR="00B75D39">
        <w:rPr>
          <w:sz w:val="28"/>
          <w:szCs w:val="28"/>
        </w:rPr>
        <w:t>етерго</w:t>
      </w:r>
      <w:r w:rsidR="00E5213E">
        <w:rPr>
          <w:sz w:val="28"/>
          <w:szCs w:val="28"/>
        </w:rPr>
        <w:t xml:space="preserve">ф </w:t>
      </w:r>
      <w:r w:rsidR="00907A76">
        <w:rPr>
          <w:sz w:val="28"/>
          <w:szCs w:val="28"/>
        </w:rPr>
        <w:t>далее- МКУ МО г. Петергоф)</w:t>
      </w:r>
      <w:r w:rsidR="00A7769A">
        <w:rPr>
          <w:sz w:val="28"/>
          <w:szCs w:val="28"/>
        </w:rPr>
        <w:t>.».</w:t>
      </w:r>
    </w:p>
    <w:p w:rsidR="000B23F0" w:rsidRDefault="000B23F0" w:rsidP="00377F1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FA6AC6" w:rsidRPr="00F3752F" w:rsidRDefault="00F3752F" w:rsidP="00F3752F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213E">
        <w:rPr>
          <w:sz w:val="28"/>
          <w:szCs w:val="28"/>
        </w:rPr>
        <w:t>пункт 1.3.</w:t>
      </w:r>
      <w:r w:rsidR="00735E6F" w:rsidRPr="00F3752F">
        <w:rPr>
          <w:sz w:val="28"/>
          <w:szCs w:val="28"/>
        </w:rPr>
        <w:t xml:space="preserve"> изложить в следующей редакции:</w:t>
      </w:r>
      <w:r w:rsidR="00457E9A" w:rsidRPr="00F3752F">
        <w:rPr>
          <w:sz w:val="28"/>
          <w:szCs w:val="28"/>
        </w:rPr>
        <w:t xml:space="preserve"> </w:t>
      </w:r>
      <w:r w:rsidR="00735E6F" w:rsidRPr="00F3752F">
        <w:rPr>
          <w:sz w:val="28"/>
          <w:szCs w:val="28"/>
        </w:rPr>
        <w:t xml:space="preserve">«Объектами </w:t>
      </w:r>
      <w:r w:rsidR="00A60C13" w:rsidRPr="00F3752F">
        <w:rPr>
          <w:sz w:val="28"/>
          <w:szCs w:val="28"/>
        </w:rPr>
        <w:t>для размещения</w:t>
      </w:r>
      <w:r w:rsidR="00735E6F" w:rsidRPr="00F3752F">
        <w:rPr>
          <w:sz w:val="28"/>
          <w:szCs w:val="28"/>
        </w:rPr>
        <w:t xml:space="preserve"> и содержания наружной информации являются:</w:t>
      </w:r>
    </w:p>
    <w:p w:rsidR="00735E6F" w:rsidRDefault="00735E6F" w:rsidP="00735E6F">
      <w:pPr>
        <w:pStyle w:val="a5"/>
        <w:autoSpaceDE w:val="0"/>
        <w:autoSpaceDN w:val="0"/>
        <w:adjustRightInd w:val="0"/>
        <w:ind w:left="1428" w:right="-6"/>
        <w:jc w:val="both"/>
        <w:rPr>
          <w:sz w:val="28"/>
          <w:szCs w:val="28"/>
        </w:rPr>
      </w:pPr>
    </w:p>
    <w:p w:rsidR="00735E6F" w:rsidRDefault="00735E6F" w:rsidP="00735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57E9A">
        <w:rPr>
          <w:sz w:val="28"/>
          <w:szCs w:val="28"/>
        </w:rPr>
        <w:t>3</w:t>
      </w:r>
      <w:r w:rsidR="00BC326A">
        <w:rPr>
          <w:sz w:val="28"/>
          <w:szCs w:val="28"/>
        </w:rPr>
        <w:t xml:space="preserve">.1. </w:t>
      </w:r>
      <w:r>
        <w:rPr>
          <w:sz w:val="28"/>
          <w:szCs w:val="28"/>
        </w:rPr>
        <w:t>указатели</w:t>
      </w:r>
      <w:r w:rsidR="00795FE8">
        <w:rPr>
          <w:sz w:val="28"/>
          <w:szCs w:val="28"/>
        </w:rPr>
        <w:t xml:space="preserve"> </w:t>
      </w:r>
      <w:r w:rsidR="006C3685">
        <w:rPr>
          <w:sz w:val="28"/>
          <w:szCs w:val="28"/>
        </w:rPr>
        <w:t>–</w:t>
      </w:r>
      <w:r w:rsidR="00795FE8">
        <w:rPr>
          <w:sz w:val="28"/>
          <w:szCs w:val="28"/>
        </w:rPr>
        <w:t xml:space="preserve"> </w:t>
      </w:r>
      <w:r w:rsidR="00787D9E">
        <w:rPr>
          <w:sz w:val="28"/>
          <w:szCs w:val="28"/>
        </w:rPr>
        <w:t>содержат</w:t>
      </w:r>
      <w:r w:rsidR="006C3685">
        <w:rPr>
          <w:sz w:val="28"/>
          <w:szCs w:val="28"/>
        </w:rPr>
        <w:t xml:space="preserve"> </w:t>
      </w:r>
      <w:r w:rsidR="006C3685">
        <w:rPr>
          <w:rFonts w:eastAsiaTheme="minorHAnsi"/>
          <w:sz w:val="28"/>
          <w:szCs w:val="28"/>
          <w:lang w:eastAsia="en-US"/>
        </w:rPr>
        <w:t>наружн</w:t>
      </w:r>
      <w:r w:rsidR="00787D9E">
        <w:rPr>
          <w:rFonts w:eastAsiaTheme="minorHAnsi"/>
          <w:sz w:val="28"/>
          <w:szCs w:val="28"/>
          <w:lang w:eastAsia="en-US"/>
        </w:rPr>
        <w:t>ую</w:t>
      </w:r>
      <w:r w:rsidR="00795FE8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787D9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направлении движения и расстоянии с максимальной площадью информационного поля не более 1 кв. м;</w:t>
      </w:r>
    </w:p>
    <w:p w:rsidR="006C3685" w:rsidRDefault="006C3685" w:rsidP="00735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07B7" w:rsidRDefault="000707B7" w:rsidP="00735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57E9A">
        <w:rPr>
          <w:rFonts w:eastAsiaTheme="minorHAnsi"/>
          <w:sz w:val="28"/>
          <w:szCs w:val="28"/>
          <w:lang w:eastAsia="en-US"/>
        </w:rPr>
        <w:t>3</w:t>
      </w:r>
      <w:r w:rsidR="00795FE8">
        <w:rPr>
          <w:rFonts w:eastAsiaTheme="minorHAnsi"/>
          <w:sz w:val="28"/>
          <w:szCs w:val="28"/>
          <w:lang w:eastAsia="en-US"/>
        </w:rPr>
        <w:t xml:space="preserve">.2. информационные щиты </w:t>
      </w:r>
      <w:r w:rsidR="006C368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7D9E">
        <w:rPr>
          <w:sz w:val="28"/>
          <w:szCs w:val="28"/>
        </w:rPr>
        <w:t xml:space="preserve">содержат </w:t>
      </w:r>
      <w:r w:rsidR="00787D9E">
        <w:rPr>
          <w:rFonts w:eastAsiaTheme="minorHAnsi"/>
          <w:sz w:val="28"/>
          <w:szCs w:val="28"/>
          <w:lang w:eastAsia="en-US"/>
        </w:rPr>
        <w:t>наружную информацию, распространяемую</w:t>
      </w:r>
      <w:r w:rsidR="00997497">
        <w:rPr>
          <w:rFonts w:eastAsiaTheme="minorHAnsi"/>
          <w:sz w:val="28"/>
          <w:szCs w:val="28"/>
          <w:lang w:eastAsia="en-US"/>
        </w:rPr>
        <w:t xml:space="preserve"> в целях безопасности и информирования населения;</w:t>
      </w:r>
    </w:p>
    <w:p w:rsidR="006C3685" w:rsidRDefault="006C3685" w:rsidP="00735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7497" w:rsidRDefault="00997497" w:rsidP="00735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57E9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r w:rsidR="00457E9A">
        <w:rPr>
          <w:rFonts w:eastAsiaTheme="minorHAnsi"/>
          <w:sz w:val="28"/>
          <w:szCs w:val="28"/>
          <w:lang w:eastAsia="en-US"/>
        </w:rPr>
        <w:t xml:space="preserve">информационные </w:t>
      </w:r>
      <w:r w:rsidR="00795FE8">
        <w:rPr>
          <w:rFonts w:eastAsiaTheme="minorHAnsi"/>
          <w:sz w:val="28"/>
          <w:szCs w:val="28"/>
          <w:lang w:eastAsia="en-US"/>
        </w:rPr>
        <w:t xml:space="preserve">стенды </w:t>
      </w:r>
      <w:r w:rsidR="006C3685">
        <w:rPr>
          <w:rFonts w:eastAsiaTheme="minorHAnsi"/>
          <w:sz w:val="28"/>
          <w:szCs w:val="28"/>
          <w:lang w:eastAsia="en-US"/>
        </w:rPr>
        <w:t>–</w:t>
      </w:r>
      <w:r w:rsidR="00795FE8">
        <w:rPr>
          <w:rFonts w:eastAsiaTheme="minorHAnsi"/>
          <w:sz w:val="28"/>
          <w:szCs w:val="28"/>
          <w:lang w:eastAsia="en-US"/>
        </w:rPr>
        <w:t xml:space="preserve"> </w:t>
      </w:r>
      <w:r w:rsidR="00787D9E">
        <w:rPr>
          <w:sz w:val="28"/>
          <w:szCs w:val="28"/>
        </w:rPr>
        <w:t xml:space="preserve">содержат </w:t>
      </w:r>
      <w:r w:rsidR="00787D9E">
        <w:rPr>
          <w:rFonts w:eastAsiaTheme="minorHAnsi"/>
          <w:sz w:val="28"/>
          <w:szCs w:val="28"/>
          <w:lang w:eastAsia="en-US"/>
        </w:rPr>
        <w:t xml:space="preserve">наружную информацию </w:t>
      </w:r>
      <w:r>
        <w:rPr>
          <w:rFonts w:eastAsiaTheme="minorHAnsi"/>
          <w:sz w:val="28"/>
          <w:szCs w:val="28"/>
          <w:lang w:eastAsia="en-US"/>
        </w:rPr>
        <w:t>о деятельности органов местного самоуправления мун</w:t>
      </w:r>
      <w:r w:rsidR="00A60C1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о</w:t>
      </w:r>
      <w:r w:rsidR="00E5213E">
        <w:rPr>
          <w:rFonts w:eastAsiaTheme="minorHAnsi"/>
          <w:sz w:val="28"/>
          <w:szCs w:val="28"/>
          <w:lang w:eastAsia="en-US"/>
        </w:rPr>
        <w:t>бразования город Петергоф и ину</w:t>
      </w:r>
      <w:r w:rsidR="00795FE8">
        <w:rPr>
          <w:rFonts w:eastAsiaTheme="minorHAnsi"/>
          <w:sz w:val="28"/>
          <w:szCs w:val="28"/>
          <w:lang w:eastAsia="en-US"/>
        </w:rPr>
        <w:t>ю наружную информацию</w:t>
      </w:r>
      <w:r>
        <w:rPr>
          <w:rFonts w:eastAsiaTheme="minorHAnsi"/>
          <w:sz w:val="28"/>
          <w:szCs w:val="28"/>
          <w:lang w:eastAsia="en-US"/>
        </w:rPr>
        <w:t xml:space="preserve"> не рекламного характера»</w:t>
      </w:r>
      <w:r w:rsidR="00A60C13">
        <w:rPr>
          <w:rFonts w:eastAsiaTheme="minorHAnsi"/>
          <w:sz w:val="28"/>
          <w:szCs w:val="28"/>
          <w:lang w:eastAsia="en-US"/>
        </w:rPr>
        <w:t>.</w:t>
      </w:r>
    </w:p>
    <w:p w:rsidR="006C3685" w:rsidRDefault="006C3685" w:rsidP="00735E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7D9E" w:rsidRDefault="00457E9A" w:rsidP="00787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E5213E">
        <w:rPr>
          <w:rFonts w:eastAsiaTheme="minorHAnsi"/>
          <w:sz w:val="28"/>
          <w:szCs w:val="28"/>
          <w:lang w:eastAsia="en-US"/>
        </w:rPr>
        <w:t>раздел</w:t>
      </w:r>
      <w:r w:rsidR="00787D9E">
        <w:rPr>
          <w:rFonts w:eastAsiaTheme="minorHAnsi"/>
          <w:sz w:val="28"/>
          <w:szCs w:val="28"/>
          <w:lang w:eastAsia="en-US"/>
        </w:rPr>
        <w:t xml:space="preserve"> 2 изложить в следующей редакции:</w:t>
      </w:r>
    </w:p>
    <w:p w:rsidR="00787D9E" w:rsidRDefault="00787D9E" w:rsidP="00787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7D9E" w:rsidRDefault="00787D9E" w:rsidP="00787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Реализация мероприятий по размещению и содержанию наружной информации в части указателей, информационных щитов</w:t>
      </w:r>
      <w:r w:rsidR="00907A76">
        <w:rPr>
          <w:rFonts w:eastAsiaTheme="minorHAnsi"/>
          <w:sz w:val="28"/>
          <w:szCs w:val="28"/>
          <w:lang w:eastAsia="en-US"/>
        </w:rPr>
        <w:t xml:space="preserve"> и стендов на территории МО г. П</w:t>
      </w:r>
      <w:r>
        <w:rPr>
          <w:rFonts w:eastAsiaTheme="minorHAnsi"/>
          <w:sz w:val="28"/>
          <w:szCs w:val="28"/>
          <w:lang w:eastAsia="en-US"/>
        </w:rPr>
        <w:t>етергоф</w:t>
      </w:r>
    </w:p>
    <w:p w:rsidR="00907A76" w:rsidRDefault="00907A76" w:rsidP="00787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07A76" w:rsidRDefault="00907A76" w:rsidP="00787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Местная администрация МО г. Петергоф и МКУ МО г. Петергоф в пределах своей компетенции:</w:t>
      </w:r>
    </w:p>
    <w:p w:rsidR="00907A76" w:rsidRDefault="00907A76" w:rsidP="00787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7E9A" w:rsidRDefault="00907A76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2.1.1. осуществляют </w:t>
      </w:r>
      <w:r w:rsidR="00457E9A" w:rsidRPr="00457E9A">
        <w:rPr>
          <w:sz w:val="28"/>
          <w:szCs w:val="28"/>
        </w:rPr>
        <w:t>мероприятия по проверке и анализу необходимости размещения наружной информации в части указателей, информационных щитов и стендов на территории МО г. Петергоф»;</w:t>
      </w:r>
    </w:p>
    <w:p w:rsidR="00907A76" w:rsidRDefault="00907A76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A76" w:rsidRDefault="00907A76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E5213E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ежегодно разрабатывают и утверждают программу (план), бюджетную смету по размещению и содержанию наружной информации в части указателей, информационных щитов и стендов</w:t>
      </w:r>
      <w:r w:rsidR="00DF5179">
        <w:rPr>
          <w:sz w:val="28"/>
          <w:szCs w:val="28"/>
        </w:rPr>
        <w:t xml:space="preserve"> (далее- программа (план), бюджетная смета)</w:t>
      </w:r>
      <w:r>
        <w:rPr>
          <w:sz w:val="28"/>
          <w:szCs w:val="28"/>
        </w:rPr>
        <w:t>;</w:t>
      </w:r>
    </w:p>
    <w:p w:rsidR="00907A76" w:rsidRDefault="00907A76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A76" w:rsidRDefault="00907A76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DF5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исполнение </w:t>
      </w:r>
      <w:r w:rsidR="00DF5179">
        <w:rPr>
          <w:sz w:val="28"/>
          <w:szCs w:val="28"/>
        </w:rPr>
        <w:t>программы (плана), бюджетной сметы, реализуемых за счет средств местного бюджета, в соответствии с действующим законодательством.».</w:t>
      </w:r>
    </w:p>
    <w:p w:rsidR="00DF5179" w:rsidRDefault="00DF5179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179" w:rsidRDefault="00E5213E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2.2. </w:t>
      </w:r>
      <w:r w:rsidR="00DF5179">
        <w:rPr>
          <w:sz w:val="28"/>
          <w:szCs w:val="28"/>
        </w:rPr>
        <w:t>слова «Программа (план) формируются местной администрацией» заменить словами «Программа (план) формируются местной администрацией, МКУ МО г. Петергоф»;</w:t>
      </w:r>
    </w:p>
    <w:p w:rsidR="00DF5179" w:rsidRDefault="00DF5179" w:rsidP="00457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8F" w:rsidRDefault="00DF5179" w:rsidP="00AD5D5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6AC6">
        <w:rPr>
          <w:sz w:val="28"/>
          <w:szCs w:val="28"/>
        </w:rPr>
        <w:t>1.</w:t>
      </w:r>
      <w:r w:rsidR="00FA74C5">
        <w:rPr>
          <w:sz w:val="28"/>
          <w:szCs w:val="28"/>
        </w:rPr>
        <w:t>6</w:t>
      </w:r>
      <w:r w:rsidR="00FA6AC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абзаце 1 </w:t>
      </w:r>
      <w:r w:rsidR="00FA6AC6">
        <w:rPr>
          <w:sz w:val="28"/>
          <w:szCs w:val="28"/>
        </w:rPr>
        <w:t>пунк</w:t>
      </w:r>
      <w:r>
        <w:rPr>
          <w:sz w:val="28"/>
          <w:szCs w:val="28"/>
        </w:rPr>
        <w:t>та</w:t>
      </w:r>
      <w:r w:rsidR="00E5213E">
        <w:rPr>
          <w:sz w:val="28"/>
          <w:szCs w:val="28"/>
        </w:rPr>
        <w:t xml:space="preserve"> 2.4.</w:t>
      </w:r>
      <w:r>
        <w:rPr>
          <w:sz w:val="28"/>
          <w:szCs w:val="28"/>
        </w:rPr>
        <w:t xml:space="preserve"> слова «Программа (план) заменить словами «Программа (план)</w:t>
      </w:r>
      <w:r w:rsidR="003F1C8F">
        <w:rPr>
          <w:sz w:val="28"/>
          <w:szCs w:val="28"/>
        </w:rPr>
        <w:t>, бюджетная смета;</w:t>
      </w:r>
    </w:p>
    <w:p w:rsidR="00DF5179" w:rsidRDefault="00DF5179" w:rsidP="00AD5D5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D42" w:rsidRDefault="00FA6AC6" w:rsidP="00AD5D5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C8F">
        <w:rPr>
          <w:sz w:val="28"/>
          <w:szCs w:val="28"/>
        </w:rPr>
        <w:tab/>
        <w:t>1</w:t>
      </w:r>
      <w:r w:rsidR="00E5213E">
        <w:rPr>
          <w:sz w:val="28"/>
          <w:szCs w:val="28"/>
        </w:rPr>
        <w:t>.7. в абзаце 2 пункта 2.4.</w:t>
      </w:r>
      <w:r w:rsidR="003F1C8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FA6AC6">
        <w:rPr>
          <w:sz w:val="28"/>
          <w:szCs w:val="28"/>
        </w:rPr>
        <w:t>мероприятия по проверке и анализу необходимости размещения наружной информации в части указателей, информационных щитов и стендов на территории МО г. Петергоф»</w:t>
      </w:r>
      <w:r>
        <w:rPr>
          <w:sz w:val="28"/>
          <w:szCs w:val="28"/>
        </w:rPr>
        <w:t xml:space="preserve"> заменить </w:t>
      </w:r>
      <w:r w:rsidR="00FA74C5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мероприятия по проектированию </w:t>
      </w:r>
      <w:r w:rsidR="00B32804">
        <w:rPr>
          <w:sz w:val="28"/>
          <w:szCs w:val="28"/>
        </w:rPr>
        <w:t xml:space="preserve">наружной информации в части </w:t>
      </w:r>
      <w:r w:rsidR="00B32804">
        <w:rPr>
          <w:sz w:val="28"/>
          <w:szCs w:val="28"/>
        </w:rPr>
        <w:lastRenderedPageBreak/>
        <w:t>указателей, информационных щитов и стендов на территории МО г.</w:t>
      </w:r>
      <w:r w:rsidR="00377F1F">
        <w:rPr>
          <w:sz w:val="28"/>
          <w:szCs w:val="28"/>
        </w:rPr>
        <w:t xml:space="preserve"> </w:t>
      </w:r>
      <w:r w:rsidR="00B32804">
        <w:rPr>
          <w:sz w:val="28"/>
          <w:szCs w:val="28"/>
        </w:rPr>
        <w:t>Петергоф</w:t>
      </w:r>
      <w:r w:rsidR="00AD5D5B">
        <w:rPr>
          <w:sz w:val="28"/>
          <w:szCs w:val="28"/>
        </w:rPr>
        <w:t>;</w:t>
      </w:r>
      <w:r w:rsidR="00B32804">
        <w:rPr>
          <w:sz w:val="28"/>
          <w:szCs w:val="28"/>
        </w:rPr>
        <w:t>»</w:t>
      </w:r>
      <w:r w:rsidR="00AD5D5B">
        <w:rPr>
          <w:sz w:val="28"/>
          <w:szCs w:val="28"/>
        </w:rPr>
        <w:t>;</w:t>
      </w:r>
    </w:p>
    <w:p w:rsidR="003F1C8F" w:rsidRDefault="003F1C8F" w:rsidP="00AD5D5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075F49" w:rsidRDefault="00377F1F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4C5">
        <w:rPr>
          <w:sz w:val="28"/>
          <w:szCs w:val="28"/>
        </w:rPr>
        <w:t>1.</w:t>
      </w:r>
      <w:r w:rsidR="003F1C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5213E">
        <w:rPr>
          <w:sz w:val="28"/>
          <w:szCs w:val="28"/>
        </w:rPr>
        <w:t>пункт 3.1</w:t>
      </w:r>
      <w:r w:rsidR="00075F49">
        <w:rPr>
          <w:sz w:val="28"/>
          <w:szCs w:val="28"/>
        </w:rPr>
        <w:t xml:space="preserve"> дополнить словами «Постановления от 20.09.2012 № 1002 «О порядке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Санкт-Петербурге.»</w:t>
      </w:r>
      <w:r w:rsidR="00AD5D5B">
        <w:rPr>
          <w:sz w:val="28"/>
          <w:szCs w:val="28"/>
        </w:rPr>
        <w:t>;</w:t>
      </w:r>
    </w:p>
    <w:p w:rsidR="003F1C8F" w:rsidRDefault="003F1C8F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377F1F" w:rsidRDefault="00FA74C5" w:rsidP="00075F49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1C8F">
        <w:rPr>
          <w:sz w:val="28"/>
          <w:szCs w:val="28"/>
        </w:rPr>
        <w:t>9</w:t>
      </w:r>
      <w:r w:rsidR="00075F49">
        <w:rPr>
          <w:sz w:val="28"/>
          <w:szCs w:val="28"/>
        </w:rPr>
        <w:t xml:space="preserve">. </w:t>
      </w:r>
      <w:r w:rsidR="00E5213E">
        <w:rPr>
          <w:sz w:val="28"/>
          <w:szCs w:val="28"/>
        </w:rPr>
        <w:t xml:space="preserve">пункт 3.4 </w:t>
      </w:r>
      <w:r w:rsidR="00AD5D5B">
        <w:rPr>
          <w:sz w:val="28"/>
          <w:szCs w:val="28"/>
        </w:rPr>
        <w:t>исключить;</w:t>
      </w:r>
    </w:p>
    <w:p w:rsidR="003F1C8F" w:rsidRDefault="003F1C8F" w:rsidP="00075F49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377F1F" w:rsidRDefault="00075F49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4C5">
        <w:rPr>
          <w:sz w:val="28"/>
          <w:szCs w:val="28"/>
        </w:rPr>
        <w:t>1.</w:t>
      </w:r>
      <w:r w:rsidR="000B23F0">
        <w:rPr>
          <w:sz w:val="28"/>
          <w:szCs w:val="28"/>
        </w:rPr>
        <w:t>10</w:t>
      </w:r>
      <w:r w:rsidR="00E5213E">
        <w:rPr>
          <w:sz w:val="28"/>
          <w:szCs w:val="28"/>
        </w:rPr>
        <w:t xml:space="preserve">. в пункте 4.1 </w:t>
      </w:r>
      <w:r w:rsidR="00377F1F">
        <w:rPr>
          <w:sz w:val="28"/>
          <w:szCs w:val="28"/>
        </w:rPr>
        <w:t>слова «наружных конструкциях» заменить словами «объектах наружной информации»;</w:t>
      </w:r>
    </w:p>
    <w:p w:rsidR="003F1C8F" w:rsidRDefault="003F1C8F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3F1C8F" w:rsidRDefault="00075F49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3F0">
        <w:rPr>
          <w:sz w:val="28"/>
          <w:szCs w:val="28"/>
        </w:rPr>
        <w:t>1.11</w:t>
      </w:r>
      <w:r w:rsidR="00377F1F">
        <w:rPr>
          <w:sz w:val="28"/>
          <w:szCs w:val="28"/>
        </w:rPr>
        <w:t xml:space="preserve">. </w:t>
      </w:r>
      <w:r w:rsidR="00E5213E">
        <w:rPr>
          <w:sz w:val="28"/>
          <w:szCs w:val="28"/>
        </w:rPr>
        <w:t xml:space="preserve">абзацы 2,3,4 пункта 4.1 </w:t>
      </w:r>
      <w:r w:rsidR="003F1C8F">
        <w:rPr>
          <w:sz w:val="28"/>
          <w:szCs w:val="28"/>
        </w:rPr>
        <w:t xml:space="preserve">изложить в следующей редакции: </w:t>
      </w:r>
    </w:p>
    <w:p w:rsidR="003F1C8F" w:rsidRDefault="003F1C8F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3F1C8F" w:rsidRDefault="003F1C8F" w:rsidP="003F1C8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допускается наличие на объектах наружной информации механических повреждений, а также нарушение их целостности.</w:t>
      </w:r>
    </w:p>
    <w:p w:rsidR="003F1C8F" w:rsidRDefault="00CF61DE" w:rsidP="00CF61D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C8F">
        <w:rPr>
          <w:sz w:val="28"/>
          <w:szCs w:val="28"/>
        </w:rPr>
        <w:t xml:space="preserve">Металлические элементы </w:t>
      </w:r>
      <w:r>
        <w:rPr>
          <w:sz w:val="28"/>
          <w:szCs w:val="28"/>
        </w:rPr>
        <w:t>объектов</w:t>
      </w:r>
      <w:r w:rsidR="000B23F0">
        <w:rPr>
          <w:sz w:val="28"/>
          <w:szCs w:val="28"/>
        </w:rPr>
        <w:t xml:space="preserve"> наружной</w:t>
      </w:r>
      <w:r>
        <w:rPr>
          <w:sz w:val="28"/>
          <w:szCs w:val="28"/>
        </w:rPr>
        <w:t xml:space="preserve"> ин</w:t>
      </w:r>
      <w:r w:rsidR="003F1C8F">
        <w:rPr>
          <w:sz w:val="28"/>
          <w:szCs w:val="28"/>
        </w:rPr>
        <w:t>формации должны быть очищены</w:t>
      </w:r>
      <w:r>
        <w:rPr>
          <w:sz w:val="28"/>
          <w:szCs w:val="28"/>
        </w:rPr>
        <w:t xml:space="preserve"> от ржавчины и окрашены.</w:t>
      </w:r>
    </w:p>
    <w:p w:rsidR="00CF61DE" w:rsidRDefault="00CF61DE" w:rsidP="003F1C8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на объектах наружной информации несанкционированных объявлений, посторонних надписей, изображений и других</w:t>
      </w:r>
      <w:r w:rsidR="000B23F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 запрещено.».</w:t>
      </w:r>
    </w:p>
    <w:p w:rsidR="00CF61DE" w:rsidRDefault="00CF61DE" w:rsidP="003F1C8F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377F1F" w:rsidRDefault="00CF61DE" w:rsidP="00CF61DE">
      <w:pPr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23F0">
        <w:rPr>
          <w:sz w:val="28"/>
          <w:szCs w:val="28"/>
        </w:rPr>
        <w:t>2</w:t>
      </w:r>
      <w:r w:rsidR="00E5213E">
        <w:rPr>
          <w:sz w:val="28"/>
          <w:szCs w:val="28"/>
        </w:rPr>
        <w:t xml:space="preserve">. пункт 4.2. </w:t>
      </w:r>
      <w:r>
        <w:rPr>
          <w:sz w:val="28"/>
          <w:szCs w:val="28"/>
        </w:rPr>
        <w:t xml:space="preserve">изложить в следующей редакции: </w:t>
      </w:r>
      <w:r w:rsidR="00377F1F">
        <w:rPr>
          <w:sz w:val="28"/>
          <w:szCs w:val="28"/>
        </w:rPr>
        <w:t>«</w:t>
      </w:r>
      <w:r w:rsidR="00AC567E">
        <w:rPr>
          <w:sz w:val="28"/>
          <w:szCs w:val="28"/>
        </w:rPr>
        <w:t xml:space="preserve">Очистка и </w:t>
      </w:r>
      <w:r w:rsidR="00A7769A">
        <w:rPr>
          <w:sz w:val="28"/>
          <w:szCs w:val="28"/>
        </w:rPr>
        <w:t>промывка объектов</w:t>
      </w:r>
      <w:r w:rsidR="00377F1F">
        <w:rPr>
          <w:sz w:val="28"/>
          <w:szCs w:val="28"/>
        </w:rPr>
        <w:t xml:space="preserve"> наружной информации</w:t>
      </w:r>
      <w:r w:rsidR="00AC567E">
        <w:rPr>
          <w:sz w:val="28"/>
          <w:szCs w:val="28"/>
        </w:rPr>
        <w:t xml:space="preserve"> </w:t>
      </w:r>
      <w:r w:rsidR="00F3752F">
        <w:rPr>
          <w:sz w:val="28"/>
          <w:szCs w:val="28"/>
        </w:rPr>
        <w:t>от грязи и мусор</w:t>
      </w:r>
      <w:r w:rsidR="000B23F0">
        <w:rPr>
          <w:sz w:val="28"/>
          <w:szCs w:val="28"/>
        </w:rPr>
        <w:t xml:space="preserve">а должна </w:t>
      </w:r>
      <w:r w:rsidR="00F3752F">
        <w:rPr>
          <w:sz w:val="28"/>
          <w:szCs w:val="28"/>
        </w:rPr>
        <w:t>проводится по мере необходимости.».</w:t>
      </w:r>
      <w:r w:rsidR="00AC567E">
        <w:rPr>
          <w:sz w:val="28"/>
          <w:szCs w:val="28"/>
        </w:rPr>
        <w:t xml:space="preserve"> </w:t>
      </w:r>
    </w:p>
    <w:p w:rsidR="00377F1F" w:rsidRDefault="00377F1F" w:rsidP="00FA6AC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F3752F" w:rsidRPr="00F3752F" w:rsidRDefault="00F3752F" w:rsidP="00F3752F">
      <w:pPr>
        <w:pStyle w:val="a5"/>
        <w:autoSpaceDE w:val="0"/>
        <w:autoSpaceDN w:val="0"/>
        <w:adjustRightInd w:val="0"/>
        <w:ind w:left="432" w:right="-6" w:firstLine="276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3752F">
        <w:rPr>
          <w:sz w:val="28"/>
          <w:szCs w:val="28"/>
        </w:rPr>
        <w:t>астоящее решение вступает в силу со дня обнародования</w:t>
      </w:r>
      <w:r w:rsidR="003F1C8F">
        <w:rPr>
          <w:sz w:val="28"/>
          <w:szCs w:val="28"/>
        </w:rPr>
        <w:t xml:space="preserve"> (опубликования)</w:t>
      </w:r>
      <w:r w:rsidRPr="00F3752F">
        <w:rPr>
          <w:sz w:val="28"/>
          <w:szCs w:val="28"/>
        </w:rPr>
        <w:t>.</w:t>
      </w:r>
    </w:p>
    <w:p w:rsidR="00F3752F" w:rsidRPr="00F3752F" w:rsidRDefault="00F3752F" w:rsidP="00F3752F">
      <w:pPr>
        <w:pStyle w:val="a5"/>
        <w:autoSpaceDE w:val="0"/>
        <w:autoSpaceDN w:val="0"/>
        <w:adjustRightInd w:val="0"/>
        <w:ind w:left="432" w:right="-6"/>
        <w:jc w:val="both"/>
        <w:rPr>
          <w:sz w:val="28"/>
          <w:szCs w:val="28"/>
        </w:rPr>
      </w:pPr>
    </w:p>
    <w:p w:rsidR="003E1D42" w:rsidRDefault="003E1D42" w:rsidP="00F3752F">
      <w:pPr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председателя комитета Муниципального Совета МО г. Петергоф по </w:t>
      </w:r>
      <w:r w:rsidR="00FE7901">
        <w:rPr>
          <w:sz w:val="28"/>
          <w:szCs w:val="28"/>
        </w:rPr>
        <w:t>городскому хозяйству, предпринимательству</w:t>
      </w:r>
      <w:bookmarkStart w:id="0" w:name="_GoBack"/>
      <w:bookmarkEnd w:id="0"/>
      <w:r w:rsidR="00FE7901">
        <w:rPr>
          <w:sz w:val="28"/>
          <w:szCs w:val="28"/>
        </w:rPr>
        <w:t xml:space="preserve"> и потребительскому рынку </w:t>
      </w:r>
      <w:proofErr w:type="spellStart"/>
      <w:r w:rsidR="00795FE8">
        <w:rPr>
          <w:sz w:val="28"/>
          <w:szCs w:val="28"/>
        </w:rPr>
        <w:t>Черданцева</w:t>
      </w:r>
      <w:proofErr w:type="spellEnd"/>
      <w:r w:rsidR="00795FE8">
        <w:rPr>
          <w:sz w:val="28"/>
          <w:szCs w:val="28"/>
        </w:rPr>
        <w:t xml:space="preserve"> А.А.</w:t>
      </w:r>
    </w:p>
    <w:p w:rsidR="003E1D42" w:rsidRDefault="003E1D42" w:rsidP="003E1D42">
      <w:pPr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</w:p>
    <w:p w:rsidR="003E1D42" w:rsidRPr="00AF4A72" w:rsidRDefault="003E1D42" w:rsidP="003E1D42">
      <w:pPr>
        <w:pStyle w:val="11"/>
        <w:spacing w:after="0" w:line="336" w:lineRule="atLeast"/>
        <w:ind w:firstLine="539"/>
        <w:jc w:val="both"/>
        <w:rPr>
          <w:color w:val="000000"/>
          <w:sz w:val="28"/>
          <w:szCs w:val="28"/>
        </w:rPr>
      </w:pPr>
    </w:p>
    <w:p w:rsidR="003E1D42" w:rsidRPr="00D20B36" w:rsidRDefault="003E1D42" w:rsidP="003E1D42">
      <w:pPr>
        <w:jc w:val="both"/>
        <w:rPr>
          <w:sz w:val="26"/>
          <w:szCs w:val="26"/>
        </w:rPr>
      </w:pPr>
    </w:p>
    <w:p w:rsidR="00F3752F" w:rsidRDefault="003E1D42" w:rsidP="003E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109F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</w:t>
      </w:r>
      <w:r w:rsidRPr="00B109F8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ания </w:t>
      </w:r>
    </w:p>
    <w:p w:rsidR="001C6CA8" w:rsidRDefault="003E1D42" w:rsidP="00F3752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Pr="00B109F8">
        <w:rPr>
          <w:sz w:val="28"/>
          <w:szCs w:val="28"/>
        </w:rPr>
        <w:t>ород</w:t>
      </w:r>
      <w:r w:rsidR="000B23F0">
        <w:rPr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Петергоф                 </w:t>
      </w:r>
      <w:r>
        <w:rPr>
          <w:sz w:val="28"/>
          <w:szCs w:val="28"/>
        </w:rPr>
        <w:t xml:space="preserve">    </w:t>
      </w:r>
      <w:r w:rsidRPr="00B109F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FA74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95FE8">
        <w:rPr>
          <w:sz w:val="28"/>
          <w:szCs w:val="28"/>
        </w:rPr>
        <w:t xml:space="preserve">  </w:t>
      </w:r>
      <w:r w:rsidR="00FA74C5">
        <w:rPr>
          <w:sz w:val="28"/>
          <w:szCs w:val="28"/>
        </w:rPr>
        <w:t xml:space="preserve">   </w:t>
      </w:r>
      <w:r w:rsidR="00795FE8">
        <w:rPr>
          <w:sz w:val="28"/>
          <w:szCs w:val="28"/>
        </w:rPr>
        <w:t xml:space="preserve"> С.В. Малик</w:t>
      </w:r>
    </w:p>
    <w:sectPr w:rsidR="001C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109F"/>
    <w:multiLevelType w:val="multilevel"/>
    <w:tmpl w:val="C4301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D984EA4"/>
    <w:multiLevelType w:val="multilevel"/>
    <w:tmpl w:val="463CD9C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B"/>
    <w:rsid w:val="000707B7"/>
    <w:rsid w:val="00075F49"/>
    <w:rsid w:val="000B23F0"/>
    <w:rsid w:val="000F3526"/>
    <w:rsid w:val="0011508A"/>
    <w:rsid w:val="00146542"/>
    <w:rsid w:val="001C11FA"/>
    <w:rsid w:val="001C6CA8"/>
    <w:rsid w:val="00287873"/>
    <w:rsid w:val="0030656B"/>
    <w:rsid w:val="00377F1F"/>
    <w:rsid w:val="003E1D42"/>
    <w:rsid w:val="003F1C8F"/>
    <w:rsid w:val="00457E9A"/>
    <w:rsid w:val="00493197"/>
    <w:rsid w:val="00592FAD"/>
    <w:rsid w:val="006C3685"/>
    <w:rsid w:val="00735E6F"/>
    <w:rsid w:val="00787D9E"/>
    <w:rsid w:val="00795FE8"/>
    <w:rsid w:val="007D33F0"/>
    <w:rsid w:val="0086431C"/>
    <w:rsid w:val="008D3B51"/>
    <w:rsid w:val="00907A76"/>
    <w:rsid w:val="00997497"/>
    <w:rsid w:val="00A60C13"/>
    <w:rsid w:val="00A7769A"/>
    <w:rsid w:val="00AC567E"/>
    <w:rsid w:val="00AD5D5B"/>
    <w:rsid w:val="00B32804"/>
    <w:rsid w:val="00B75D39"/>
    <w:rsid w:val="00BC326A"/>
    <w:rsid w:val="00CF61DE"/>
    <w:rsid w:val="00DF5179"/>
    <w:rsid w:val="00E5213E"/>
    <w:rsid w:val="00F3752F"/>
    <w:rsid w:val="00FA6AC6"/>
    <w:rsid w:val="00FA74C5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9374-DD06-44F0-A72C-B58D4869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D42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3E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3E1D42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3E1D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basedOn w:val="a"/>
    <w:rsid w:val="003E1D42"/>
    <w:pPr>
      <w:spacing w:after="225"/>
    </w:pPr>
  </w:style>
  <w:style w:type="paragraph" w:styleId="a5">
    <w:name w:val="List Paragraph"/>
    <w:basedOn w:val="a"/>
    <w:uiPriority w:val="34"/>
    <w:qFormat/>
    <w:rsid w:val="00FA6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6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2018-01-17T06:30:00Z</cp:lastPrinted>
  <dcterms:created xsi:type="dcterms:W3CDTF">2018-01-11T14:27:00Z</dcterms:created>
  <dcterms:modified xsi:type="dcterms:W3CDTF">2018-01-17T07:05:00Z</dcterms:modified>
</cp:coreProperties>
</file>